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shd w:val="clear" w:color="auto" w:fill="FFFFFF"/>
        <w:tblCellMar>
          <w:left w:w="0" w:type="dxa"/>
          <w:right w:w="0" w:type="dxa"/>
        </w:tblCellMar>
        <w:tblLook w:val="04A0" w:firstRow="1" w:lastRow="0" w:firstColumn="1" w:lastColumn="0" w:noHBand="0" w:noVBand="1"/>
      </w:tblPr>
      <w:tblGrid>
        <w:gridCol w:w="9000"/>
      </w:tblGrid>
      <w:tr w:rsidR="00920DC2" w:rsidRPr="00920DC2" w14:paraId="0FF86E80" w14:textId="77777777">
        <w:tc>
          <w:tcPr>
            <w:tcW w:w="0" w:type="auto"/>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920DC2" w:rsidRPr="00920DC2" w14:paraId="5F502BF6" w14:textId="77777777">
              <w:trPr>
                <w:jc w:val="center"/>
              </w:trPr>
              <w:tc>
                <w:tcPr>
                  <w:tcW w:w="0" w:type="auto"/>
                  <w:tcMar>
                    <w:top w:w="300" w:type="dxa"/>
                    <w:left w:w="0" w:type="dxa"/>
                    <w:bottom w:w="300" w:type="dxa"/>
                    <w:right w:w="0" w:type="dxa"/>
                  </w:tcMar>
                  <w:vAlign w:val="center"/>
                  <w:hideMark/>
                </w:tcPr>
                <w:tbl>
                  <w:tblPr>
                    <w:tblW w:w="9000" w:type="dxa"/>
                    <w:tblCellMar>
                      <w:left w:w="0" w:type="dxa"/>
                      <w:right w:w="0" w:type="dxa"/>
                    </w:tblCellMar>
                    <w:tblLook w:val="04A0" w:firstRow="1" w:lastRow="0" w:firstColumn="1" w:lastColumn="0" w:noHBand="0" w:noVBand="1"/>
                  </w:tblPr>
                  <w:tblGrid>
                    <w:gridCol w:w="4500"/>
                    <w:gridCol w:w="4500"/>
                  </w:tblGrid>
                  <w:tr w:rsidR="00920DC2" w:rsidRPr="00920DC2" w14:paraId="2526A3E9" w14:textId="77777777">
                    <w:tc>
                      <w:tcPr>
                        <w:tcW w:w="4500" w:type="dxa"/>
                        <w:hideMark/>
                      </w:tcPr>
                      <w:tbl>
                        <w:tblPr>
                          <w:tblW w:w="4500" w:type="dxa"/>
                          <w:tblCellMar>
                            <w:left w:w="0" w:type="dxa"/>
                            <w:right w:w="0" w:type="dxa"/>
                          </w:tblCellMar>
                          <w:tblLook w:val="04A0" w:firstRow="1" w:lastRow="0" w:firstColumn="1" w:lastColumn="0" w:noHBand="0" w:noVBand="1"/>
                        </w:tblPr>
                        <w:tblGrid>
                          <w:gridCol w:w="4500"/>
                        </w:tblGrid>
                        <w:tr w:rsidR="00920DC2" w:rsidRPr="00920DC2" w14:paraId="796C8D78" w14:textId="77777777">
                          <w:tc>
                            <w:tcPr>
                              <w:tcW w:w="0" w:type="auto"/>
                              <w:tcMar>
                                <w:top w:w="0" w:type="dxa"/>
                                <w:left w:w="225" w:type="dxa"/>
                                <w:bottom w:w="0" w:type="dxa"/>
                                <w:right w:w="225" w:type="dxa"/>
                              </w:tcMar>
                              <w:hideMark/>
                            </w:tcPr>
                            <w:tbl>
                              <w:tblPr>
                                <w:tblW w:w="4050" w:type="dxa"/>
                                <w:tblCellMar>
                                  <w:left w:w="0" w:type="dxa"/>
                                  <w:right w:w="0" w:type="dxa"/>
                                </w:tblCellMar>
                                <w:tblLook w:val="04A0" w:firstRow="1" w:lastRow="0" w:firstColumn="1" w:lastColumn="0" w:noHBand="0" w:noVBand="1"/>
                              </w:tblPr>
                              <w:tblGrid>
                                <w:gridCol w:w="4050"/>
                              </w:tblGrid>
                              <w:tr w:rsidR="00920DC2" w:rsidRPr="00920DC2" w14:paraId="10B653DF" w14:textId="77777777">
                                <w:tc>
                                  <w:tcPr>
                                    <w:tcW w:w="0" w:type="auto"/>
                                    <w:vAlign w:val="center"/>
                                    <w:hideMark/>
                                  </w:tcPr>
                                  <w:tbl>
                                    <w:tblPr>
                                      <w:tblW w:w="2865" w:type="dxa"/>
                                      <w:jc w:val="center"/>
                                      <w:tblCellMar>
                                        <w:left w:w="0" w:type="dxa"/>
                                        <w:right w:w="0" w:type="dxa"/>
                                      </w:tblCellMar>
                                      <w:tblLook w:val="04A0" w:firstRow="1" w:lastRow="0" w:firstColumn="1" w:lastColumn="0" w:noHBand="0" w:noVBand="1"/>
                                    </w:tblPr>
                                    <w:tblGrid>
                                      <w:gridCol w:w="2865"/>
                                    </w:tblGrid>
                                    <w:tr w:rsidR="00920DC2" w:rsidRPr="00920DC2" w14:paraId="0DF51AAF" w14:textId="77777777">
                                      <w:trPr>
                                        <w:jc w:val="center"/>
                                      </w:trPr>
                                      <w:tc>
                                        <w:tcPr>
                                          <w:tcW w:w="0" w:type="auto"/>
                                          <w:tcMar>
                                            <w:top w:w="225" w:type="dxa"/>
                                            <w:left w:w="0" w:type="dxa"/>
                                            <w:bottom w:w="225" w:type="dxa"/>
                                            <w:right w:w="0" w:type="dxa"/>
                                          </w:tcMar>
                                          <w:vAlign w:val="center"/>
                                          <w:hideMark/>
                                        </w:tcPr>
                                        <w:p w14:paraId="60CF5B79" w14:textId="1AC1A725" w:rsidR="00920DC2" w:rsidRPr="00920DC2" w:rsidRDefault="00920DC2" w:rsidP="00920DC2">
                                          <w:r w:rsidRPr="00920DC2">
                                            <w:drawing>
                                              <wp:inline distT="0" distB="0" distL="0" distR="0" wp14:anchorId="2810618F" wp14:editId="68A650F8">
                                                <wp:extent cx="1809750" cy="1619250"/>
                                                <wp:effectExtent l="0" t="0" r="0" b="0"/>
                                                <wp:docPr id="214376680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_x0000_i102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09750" cy="1619250"/>
                                                        </a:xfrm>
                                                        <a:prstGeom prst="rect">
                                                          <a:avLst/>
                                                        </a:prstGeom>
                                                        <a:noFill/>
                                                        <a:ln>
                                                          <a:noFill/>
                                                        </a:ln>
                                                      </pic:spPr>
                                                    </pic:pic>
                                                  </a:graphicData>
                                                </a:graphic>
                                              </wp:inline>
                                            </w:drawing>
                                          </w:r>
                                        </w:p>
                                      </w:tc>
                                    </w:tr>
                                  </w:tbl>
                                  <w:p w14:paraId="0F0D6A5E" w14:textId="77777777" w:rsidR="00920DC2" w:rsidRPr="00920DC2" w:rsidRDefault="00920DC2" w:rsidP="00920DC2"/>
                                </w:tc>
                              </w:tr>
                            </w:tbl>
                            <w:p w14:paraId="3DBC3C92" w14:textId="77777777" w:rsidR="00920DC2" w:rsidRPr="00920DC2" w:rsidRDefault="00920DC2" w:rsidP="00920DC2"/>
                          </w:tc>
                        </w:tr>
                      </w:tbl>
                      <w:p w14:paraId="547C2C07" w14:textId="77777777" w:rsidR="00920DC2" w:rsidRPr="00920DC2" w:rsidRDefault="00920DC2" w:rsidP="00920DC2"/>
                    </w:tc>
                    <w:tc>
                      <w:tcPr>
                        <w:tcW w:w="4500" w:type="dxa"/>
                        <w:hideMark/>
                      </w:tcPr>
                      <w:tbl>
                        <w:tblPr>
                          <w:tblW w:w="4500" w:type="dxa"/>
                          <w:tblCellMar>
                            <w:left w:w="0" w:type="dxa"/>
                            <w:right w:w="0" w:type="dxa"/>
                          </w:tblCellMar>
                          <w:tblLook w:val="04A0" w:firstRow="1" w:lastRow="0" w:firstColumn="1" w:lastColumn="0" w:noHBand="0" w:noVBand="1"/>
                        </w:tblPr>
                        <w:tblGrid>
                          <w:gridCol w:w="4500"/>
                        </w:tblGrid>
                        <w:tr w:rsidR="00920DC2" w:rsidRPr="00920DC2" w14:paraId="318FAF7B" w14:textId="77777777">
                          <w:tc>
                            <w:tcPr>
                              <w:tcW w:w="0" w:type="auto"/>
                              <w:tcMar>
                                <w:top w:w="0" w:type="dxa"/>
                                <w:left w:w="225" w:type="dxa"/>
                                <w:bottom w:w="0" w:type="dxa"/>
                                <w:right w:w="225" w:type="dxa"/>
                              </w:tcMar>
                              <w:hideMark/>
                            </w:tcPr>
                            <w:tbl>
                              <w:tblPr>
                                <w:tblW w:w="4050" w:type="dxa"/>
                                <w:tblCellMar>
                                  <w:left w:w="0" w:type="dxa"/>
                                  <w:right w:w="0" w:type="dxa"/>
                                </w:tblCellMar>
                                <w:tblLook w:val="04A0" w:firstRow="1" w:lastRow="0" w:firstColumn="1" w:lastColumn="0" w:noHBand="0" w:noVBand="1"/>
                              </w:tblPr>
                              <w:tblGrid>
                                <w:gridCol w:w="4050"/>
                              </w:tblGrid>
                              <w:tr w:rsidR="00920DC2" w:rsidRPr="00920DC2" w14:paraId="585FF794" w14:textId="77777777">
                                <w:tc>
                                  <w:tcPr>
                                    <w:tcW w:w="0" w:type="auto"/>
                                    <w:tcMar>
                                      <w:top w:w="225" w:type="dxa"/>
                                      <w:left w:w="0" w:type="dxa"/>
                                      <w:bottom w:w="225" w:type="dxa"/>
                                      <w:right w:w="0" w:type="dxa"/>
                                    </w:tcMar>
                                    <w:vAlign w:val="center"/>
                                    <w:hideMark/>
                                  </w:tcPr>
                                  <w:p w14:paraId="3AB1F710" w14:textId="487438A7" w:rsidR="00920DC2" w:rsidRPr="00920DC2" w:rsidRDefault="00920DC2" w:rsidP="00920DC2">
                                    <w:r w:rsidRPr="00920DC2">
                                      <w:drawing>
                                        <wp:inline distT="0" distB="0" distL="0" distR="0" wp14:anchorId="177B63E6" wp14:editId="3E72780C">
                                          <wp:extent cx="2571750" cy="1123950"/>
                                          <wp:effectExtent l="0" t="0" r="0" b="0"/>
                                          <wp:docPr id="192523671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_x0000_i10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0" cy="1123950"/>
                                                  </a:xfrm>
                                                  <a:prstGeom prst="rect">
                                                    <a:avLst/>
                                                  </a:prstGeom>
                                                  <a:noFill/>
                                                  <a:ln>
                                                    <a:noFill/>
                                                  </a:ln>
                                                </pic:spPr>
                                              </pic:pic>
                                            </a:graphicData>
                                          </a:graphic>
                                        </wp:inline>
                                      </w:drawing>
                                    </w:r>
                                  </w:p>
                                </w:tc>
                              </w:tr>
                            </w:tbl>
                            <w:p w14:paraId="74A9CFA4" w14:textId="77777777" w:rsidR="00920DC2" w:rsidRPr="00920DC2" w:rsidRDefault="00920DC2" w:rsidP="00920DC2"/>
                          </w:tc>
                        </w:tr>
                      </w:tbl>
                      <w:p w14:paraId="704BC08C" w14:textId="77777777" w:rsidR="00920DC2" w:rsidRPr="00920DC2" w:rsidRDefault="00920DC2" w:rsidP="00920DC2"/>
                    </w:tc>
                  </w:tr>
                </w:tbl>
                <w:p w14:paraId="566AEE98" w14:textId="77777777" w:rsidR="00920DC2" w:rsidRPr="00920DC2" w:rsidRDefault="00920DC2" w:rsidP="00920DC2"/>
              </w:tc>
            </w:tr>
          </w:tbl>
          <w:p w14:paraId="21B3680B" w14:textId="77777777" w:rsidR="00920DC2" w:rsidRPr="00920DC2" w:rsidRDefault="00920DC2" w:rsidP="00920DC2">
            <w:r w:rsidRPr="00920DC2">
              <w:t> </w:t>
            </w:r>
          </w:p>
          <w:tbl>
            <w:tblPr>
              <w:tblW w:w="9000" w:type="dxa"/>
              <w:jc w:val="center"/>
              <w:tblCellMar>
                <w:left w:w="0" w:type="dxa"/>
                <w:right w:w="0" w:type="dxa"/>
              </w:tblCellMar>
              <w:tblLook w:val="04A0" w:firstRow="1" w:lastRow="0" w:firstColumn="1" w:lastColumn="0" w:noHBand="0" w:noVBand="1"/>
            </w:tblPr>
            <w:tblGrid>
              <w:gridCol w:w="9000"/>
            </w:tblGrid>
            <w:tr w:rsidR="00920DC2" w:rsidRPr="00920DC2" w14:paraId="53C200DE" w14:textId="77777777">
              <w:trPr>
                <w:jc w:val="center"/>
              </w:trPr>
              <w:tc>
                <w:tcPr>
                  <w:tcW w:w="0" w:type="auto"/>
                  <w:tcMar>
                    <w:top w:w="300" w:type="dxa"/>
                    <w:left w:w="0" w:type="dxa"/>
                    <w:bottom w:w="300" w:type="dxa"/>
                    <w:right w:w="0" w:type="dxa"/>
                  </w:tcMar>
                  <w:vAlign w:val="center"/>
                  <w:hideMark/>
                </w:tcPr>
                <w:tbl>
                  <w:tblPr>
                    <w:tblW w:w="9000" w:type="dxa"/>
                    <w:tblCellMar>
                      <w:left w:w="0" w:type="dxa"/>
                      <w:right w:w="0" w:type="dxa"/>
                    </w:tblCellMar>
                    <w:tblLook w:val="04A0" w:firstRow="1" w:lastRow="0" w:firstColumn="1" w:lastColumn="0" w:noHBand="0" w:noVBand="1"/>
                  </w:tblPr>
                  <w:tblGrid>
                    <w:gridCol w:w="9000"/>
                  </w:tblGrid>
                  <w:tr w:rsidR="00920DC2" w:rsidRPr="00920DC2" w14:paraId="53831F2C" w14:textId="77777777">
                    <w:tc>
                      <w:tcPr>
                        <w:tcW w:w="9000" w:type="dxa"/>
                        <w:hideMark/>
                      </w:tcPr>
                      <w:tbl>
                        <w:tblPr>
                          <w:tblpPr w:leftFromText="45" w:rightFromText="45" w:vertAnchor="text"/>
                          <w:tblW w:w="9000" w:type="dxa"/>
                          <w:tblCellMar>
                            <w:left w:w="0" w:type="dxa"/>
                            <w:right w:w="0" w:type="dxa"/>
                          </w:tblCellMar>
                          <w:tblLook w:val="04A0" w:firstRow="1" w:lastRow="0" w:firstColumn="1" w:lastColumn="0" w:noHBand="0" w:noVBand="1"/>
                        </w:tblPr>
                        <w:tblGrid>
                          <w:gridCol w:w="9000"/>
                        </w:tblGrid>
                        <w:tr w:rsidR="00920DC2" w:rsidRPr="00920DC2" w14:paraId="1249CF78" w14:textId="77777777">
                          <w:tc>
                            <w:tcPr>
                              <w:tcW w:w="0" w:type="auto"/>
                              <w:hideMark/>
                            </w:tcPr>
                            <w:p w14:paraId="7AAB2225" w14:textId="77777777" w:rsidR="00920DC2" w:rsidRPr="00920DC2" w:rsidRDefault="00920DC2" w:rsidP="00920DC2">
                              <w:r w:rsidRPr="00920DC2">
                                <w:rPr>
                                  <w:b/>
                                  <w:bCs/>
                                </w:rPr>
                                <w:t>Beste leden van ABC de Peel</w:t>
                              </w:r>
                            </w:p>
                          </w:tc>
                        </w:tr>
                      </w:tbl>
                      <w:p w14:paraId="34A8E2F8" w14:textId="77777777" w:rsidR="00920DC2" w:rsidRPr="00920DC2" w:rsidRDefault="00920DC2" w:rsidP="00920DC2">
                        <w:r w:rsidRPr="00920DC2">
                          <w:t> </w:t>
                        </w:r>
                      </w:p>
                      <w:tbl>
                        <w:tblPr>
                          <w:tblpPr w:leftFromText="45" w:rightFromText="45" w:vertAnchor="text"/>
                          <w:tblW w:w="9000" w:type="dxa"/>
                          <w:tblCellMar>
                            <w:left w:w="0" w:type="dxa"/>
                            <w:right w:w="0" w:type="dxa"/>
                          </w:tblCellMar>
                          <w:tblLook w:val="04A0" w:firstRow="1" w:lastRow="0" w:firstColumn="1" w:lastColumn="0" w:noHBand="0" w:noVBand="1"/>
                        </w:tblPr>
                        <w:tblGrid>
                          <w:gridCol w:w="9000"/>
                        </w:tblGrid>
                        <w:tr w:rsidR="00920DC2" w:rsidRPr="00920DC2" w14:paraId="4CA742B5" w14:textId="77777777">
                          <w:tc>
                            <w:tcPr>
                              <w:tcW w:w="0" w:type="auto"/>
                              <w:tcMar>
                                <w:top w:w="240" w:type="dxa"/>
                                <w:left w:w="0" w:type="dxa"/>
                                <w:bottom w:w="0" w:type="dxa"/>
                                <w:right w:w="0" w:type="dxa"/>
                              </w:tcMar>
                              <w:hideMark/>
                            </w:tcPr>
                            <w:p w14:paraId="4E181CA9" w14:textId="77777777" w:rsidR="00920DC2" w:rsidRPr="00920DC2" w:rsidRDefault="00920DC2" w:rsidP="00920DC2">
                              <w:r w:rsidRPr="00920DC2">
                                <w:t>Het ‘</w:t>
                              </w:r>
                              <w:r w:rsidRPr="00920DC2">
                                <w:rPr>
                                  <w:b/>
                                  <w:bCs/>
                                </w:rPr>
                                <w:t>Thuis Kofferbridge’</w:t>
                              </w:r>
                              <w:r w:rsidRPr="00920DC2">
                                <w:t> is al enkele jaren een groot succes, afgelopen jaar hebben zelfs 42 paren zeer gezellig thuis de koffer gespeeld. Naast gezelligheid is ook het beter leren kennen van de leden een geslaagd doel.</w:t>
                              </w:r>
                            </w:p>
                            <w:p w14:paraId="0E104DB3" w14:textId="77777777" w:rsidR="00920DC2" w:rsidRPr="00920DC2" w:rsidRDefault="00920DC2" w:rsidP="00920DC2">
                              <w:r w:rsidRPr="00920DC2">
                                <w:t> </w:t>
                              </w:r>
                            </w:p>
                            <w:p w14:paraId="22817863" w14:textId="77777777" w:rsidR="00920DC2" w:rsidRPr="00920DC2" w:rsidRDefault="00920DC2" w:rsidP="00920DC2">
                              <w:r w:rsidRPr="00920DC2">
                                <w:t>Ook dit jaar wil ABC de Peel wederom deze thuis competitie organiseren, Irma en Gerard geven hier uitvoering aan.</w:t>
                              </w:r>
                            </w:p>
                            <w:p w14:paraId="5BF435D2" w14:textId="77777777" w:rsidR="00920DC2" w:rsidRPr="00920DC2" w:rsidRDefault="00920DC2" w:rsidP="00920DC2">
                              <w:r w:rsidRPr="00920DC2">
                                <w:t>De competitie loopt van oktober 2026 t/m april 2027, dus in totaal 7 speel momenten.</w:t>
                              </w:r>
                            </w:p>
                            <w:p w14:paraId="42C19A8C" w14:textId="78DDA93E" w:rsidR="00920DC2" w:rsidRPr="00920DC2" w:rsidRDefault="00920DC2" w:rsidP="00920DC2">
                              <w:r w:rsidRPr="00920DC2">
                                <w:t>Teams kunnen zich tot </w:t>
                              </w:r>
                              <w:r w:rsidRPr="00920DC2">
                                <w:rPr>
                                  <w:b/>
                                  <w:bCs/>
                                </w:rPr>
                                <w:t>20 september </w:t>
                              </w:r>
                              <w:r w:rsidRPr="00920DC2">
                                <w:rPr>
                                  <w:b/>
                                  <w:bCs/>
                                </w:rPr>
                                <w:t>2026</w:t>
                              </w:r>
                              <w:r>
                                <w:t xml:space="preserve"> </w:t>
                              </w:r>
                              <w:r w:rsidRPr="00920DC2">
                                <w:t>opgeven waarvan een van de leden lid is van ABC de Peel, je kunt dus met een partner, vriend of buur deelnemen die geen lid is van onze club.</w:t>
                              </w:r>
                            </w:p>
                            <w:p w14:paraId="1852BDDC" w14:textId="77777777" w:rsidR="00920DC2" w:rsidRPr="00920DC2" w:rsidRDefault="00920DC2" w:rsidP="00920DC2">
                              <w:r w:rsidRPr="00920DC2">
                                <w:t> </w:t>
                              </w:r>
                            </w:p>
                            <w:p w14:paraId="394A61F6" w14:textId="77777777" w:rsidR="00920DC2" w:rsidRPr="00920DC2" w:rsidRDefault="00920DC2" w:rsidP="00920DC2">
                              <w:r w:rsidRPr="00920DC2">
                                <w:t>Wat houdt een Thuis kofferbridge in:</w:t>
                              </w:r>
                            </w:p>
                            <w:p w14:paraId="759CE751" w14:textId="77777777" w:rsidR="00920DC2" w:rsidRPr="00920DC2" w:rsidRDefault="00920DC2" w:rsidP="00920DC2">
                              <w:r w:rsidRPr="00920DC2">
                                <w:t>1.  Spelers melden zich aan in paren (samenstelling hoeft niet gelijk te zijn zoals op de clubavonden).</w:t>
                              </w:r>
                            </w:p>
                            <w:p w14:paraId="1F62FD2C" w14:textId="77777777" w:rsidR="00920DC2" w:rsidRPr="00920DC2" w:rsidRDefault="00920DC2" w:rsidP="00920DC2">
                              <w:r w:rsidRPr="00920DC2">
                                <w:t>2.  Minimaal één persoon moet lid zijn van bridgeclub ABC de Peel.</w:t>
                              </w:r>
                            </w:p>
                            <w:p w14:paraId="33974672" w14:textId="77777777" w:rsidR="00920DC2" w:rsidRPr="00920DC2" w:rsidRDefault="00920DC2" w:rsidP="00920DC2">
                              <w:r w:rsidRPr="00920DC2">
                                <w:t>3.  Je speelt een dagdeel (</w:t>
                              </w:r>
                              <w:proofErr w:type="gramStart"/>
                              <w:r w:rsidRPr="00920DC2">
                                <w:t>ochtend /</w:t>
                              </w:r>
                              <w:proofErr w:type="gramEnd"/>
                              <w:r w:rsidRPr="00920DC2">
                                <w:t xml:space="preserve"> </w:t>
                              </w:r>
                              <w:proofErr w:type="gramStart"/>
                              <w:r w:rsidRPr="00920DC2">
                                <w:t>middag /</w:t>
                              </w:r>
                              <w:proofErr w:type="gramEnd"/>
                              <w:r w:rsidRPr="00920DC2">
                                <w:t xml:space="preserve"> avond) thuis of je gaat op bezoek bij een ander paar. Dag en tijd stem je samen af met je gastpaar.</w:t>
                              </w:r>
                            </w:p>
                            <w:p w14:paraId="4D764580" w14:textId="77777777" w:rsidR="00920DC2" w:rsidRPr="00920DC2" w:rsidRDefault="00920DC2" w:rsidP="00920DC2">
                              <w:r w:rsidRPr="00920DC2">
                                <w:lastRenderedPageBreak/>
                                <w:t>4.  Wij stellen elke maand de bridgekoffer samen met 20 spellen en organiseren de indeling van de thuis competitie.</w:t>
                              </w:r>
                            </w:p>
                            <w:p w14:paraId="4D552148" w14:textId="77777777" w:rsidR="00920DC2" w:rsidRPr="00920DC2" w:rsidRDefault="00920DC2" w:rsidP="00920DC2">
                              <w:r w:rsidRPr="00920DC2">
                                <w:t>5.  Er wordt eenmaal per maand gespeeld op een moment dat je samen afspreekt met je gastpaar.</w:t>
                              </w:r>
                            </w:p>
                            <w:p w14:paraId="55EAA291" w14:textId="77777777" w:rsidR="00920DC2" w:rsidRPr="00920DC2" w:rsidRDefault="00920DC2" w:rsidP="00920DC2">
                              <w:r w:rsidRPr="00920DC2">
                                <w:t>6.  Gezelligheid en elkaar beter leren kennen is het hoofddoel, bridge is het middel dat je samen brengt.</w:t>
                              </w:r>
                            </w:p>
                            <w:p w14:paraId="256B8598" w14:textId="77777777" w:rsidR="00920DC2" w:rsidRPr="00920DC2" w:rsidRDefault="00920DC2" w:rsidP="00920DC2">
                              <w:r w:rsidRPr="00920DC2">
                                <w:t>7.  Er zijn geen kosten aan verbonden, alleen gastvrijheid met koffie, een drankje en eventueel wat lekkers, oftewel de z.g. Brabantse gastvrijheid.</w:t>
                              </w:r>
                            </w:p>
                            <w:p w14:paraId="28F0E7CB" w14:textId="15AA9181" w:rsidR="00920DC2" w:rsidRPr="00920DC2" w:rsidRDefault="00920DC2" w:rsidP="00920DC2">
                              <w:r w:rsidRPr="00920DC2">
                                <w:t>8.  Aanmelden kan per mail </w:t>
                              </w:r>
                              <w:hyperlink r:id="rId6" w:tooltip="mailto:pi.bloem@ziggo.nl" w:history="1">
                                <w:r w:rsidRPr="00920DC2">
                                  <w:rPr>
                                    <w:rStyle w:val="Hyperlink"/>
                                  </w:rPr>
                                  <w:t>pi.bloem@ziggo.nl</w:t>
                                </w:r>
                              </w:hyperlink>
                              <w:r w:rsidRPr="00920DC2">
                                <w:t> en/of </w:t>
                              </w:r>
                              <w:hyperlink r:id="rId7" w:tooltip="mailto:gjm.leenders.gl@gmail.com" w:history="1">
                                <w:r w:rsidRPr="00920DC2">
                                  <w:rPr>
                                    <w:rStyle w:val="Hyperlink"/>
                                  </w:rPr>
                                  <w:t>gjm.leenders.gl@gmail.com</w:t>
                                </w:r>
                              </w:hyperlink>
                              <w:r w:rsidRPr="00920DC2">
                                <w:t> of door het invullen van onderstaande strook voor </w:t>
                              </w:r>
                              <w:r w:rsidRPr="00920DC2">
                                <w:rPr>
                                  <w:b/>
                                  <w:bCs/>
                                </w:rPr>
                                <w:t>20 september</w:t>
                              </w:r>
                              <w:r>
                                <w:rPr>
                                  <w:b/>
                                  <w:bCs/>
                                </w:rPr>
                                <w:t xml:space="preserve"> 2026</w:t>
                              </w:r>
                            </w:p>
                            <w:p w14:paraId="3CF92CD7" w14:textId="77777777" w:rsidR="00920DC2" w:rsidRPr="00920DC2" w:rsidRDefault="00920DC2" w:rsidP="00920DC2">
                              <w:r w:rsidRPr="00920DC2">
                                <w:t> </w:t>
                              </w:r>
                            </w:p>
                            <w:p w14:paraId="3E3A02A1" w14:textId="77777777" w:rsidR="00920DC2" w:rsidRPr="00920DC2" w:rsidRDefault="00920DC2" w:rsidP="00920DC2">
                              <w:r w:rsidRPr="00920DC2">
                                <w:t xml:space="preserve">Namens het Bestuur van ABC de </w:t>
                              </w:r>
                              <w:proofErr w:type="gramStart"/>
                              <w:r w:rsidRPr="00920DC2">
                                <w:t>Peel :</w:t>
                              </w:r>
                              <w:proofErr w:type="gramEnd"/>
                            </w:p>
                            <w:p w14:paraId="5283C21D" w14:textId="77777777" w:rsidR="00920DC2" w:rsidRPr="00920DC2" w:rsidRDefault="00920DC2" w:rsidP="00920DC2">
                              <w:r w:rsidRPr="00920DC2">
                                <w:t xml:space="preserve">Gerard Leenders           </w:t>
                              </w:r>
                              <w:proofErr w:type="gramStart"/>
                              <w:r w:rsidRPr="00920DC2">
                                <w:t>   (</w:t>
                              </w:r>
                              <w:proofErr w:type="gramEnd"/>
                              <w:r w:rsidRPr="00920DC2">
                                <w:t>06-45512497)</w:t>
                              </w:r>
                            </w:p>
                            <w:p w14:paraId="23BAB465" w14:textId="77777777" w:rsidR="00920DC2" w:rsidRPr="00920DC2" w:rsidRDefault="00920DC2" w:rsidP="00920DC2">
                              <w:r w:rsidRPr="00920DC2">
                                <w:t>Irma Bloem                  </w:t>
                              </w:r>
                              <w:proofErr w:type="gramStart"/>
                              <w:r w:rsidRPr="00920DC2">
                                <w:t>   (</w:t>
                              </w:r>
                              <w:proofErr w:type="gramEnd"/>
                              <w:r w:rsidRPr="00920DC2">
                                <w:t>06-81078307)</w:t>
                              </w:r>
                            </w:p>
                          </w:tc>
                        </w:tr>
                      </w:tbl>
                      <w:p w14:paraId="47B7068D" w14:textId="77777777" w:rsidR="00920DC2" w:rsidRPr="00920DC2" w:rsidRDefault="00920DC2" w:rsidP="00920DC2"/>
                    </w:tc>
                  </w:tr>
                </w:tbl>
                <w:p w14:paraId="684FAD8E" w14:textId="77777777" w:rsidR="00920DC2" w:rsidRPr="00920DC2" w:rsidRDefault="00920DC2" w:rsidP="00920DC2"/>
              </w:tc>
            </w:tr>
          </w:tbl>
          <w:p w14:paraId="54A82E26" w14:textId="77777777" w:rsidR="00920DC2" w:rsidRPr="00920DC2" w:rsidRDefault="00920DC2" w:rsidP="00920DC2">
            <w:r w:rsidRPr="00920DC2">
              <w:lastRenderedPageBreak/>
              <w:t> </w:t>
            </w:r>
          </w:p>
          <w:tbl>
            <w:tblPr>
              <w:tblW w:w="9000" w:type="dxa"/>
              <w:jc w:val="center"/>
              <w:tblCellMar>
                <w:left w:w="0" w:type="dxa"/>
                <w:right w:w="0" w:type="dxa"/>
              </w:tblCellMar>
              <w:tblLook w:val="04A0" w:firstRow="1" w:lastRow="0" w:firstColumn="1" w:lastColumn="0" w:noHBand="0" w:noVBand="1"/>
            </w:tblPr>
            <w:tblGrid>
              <w:gridCol w:w="9000"/>
            </w:tblGrid>
            <w:tr w:rsidR="00920DC2" w:rsidRPr="00920DC2" w14:paraId="6DE16BD0" w14:textId="77777777">
              <w:trPr>
                <w:jc w:val="center"/>
              </w:trPr>
              <w:tc>
                <w:tcPr>
                  <w:tcW w:w="0" w:type="auto"/>
                  <w:tcMar>
                    <w:top w:w="300" w:type="dxa"/>
                    <w:left w:w="0" w:type="dxa"/>
                    <w:bottom w:w="300" w:type="dxa"/>
                    <w:right w:w="0" w:type="dxa"/>
                  </w:tcMar>
                  <w:vAlign w:val="center"/>
                  <w:hideMark/>
                </w:tcPr>
                <w:tbl>
                  <w:tblPr>
                    <w:tblW w:w="9000" w:type="dxa"/>
                    <w:tblCellMar>
                      <w:left w:w="0" w:type="dxa"/>
                      <w:right w:w="0" w:type="dxa"/>
                    </w:tblCellMar>
                    <w:tblLook w:val="04A0" w:firstRow="1" w:lastRow="0" w:firstColumn="1" w:lastColumn="0" w:noHBand="0" w:noVBand="1"/>
                  </w:tblPr>
                  <w:tblGrid>
                    <w:gridCol w:w="4500"/>
                    <w:gridCol w:w="4500"/>
                  </w:tblGrid>
                  <w:tr w:rsidR="00920DC2" w:rsidRPr="00920DC2" w14:paraId="50F889AA" w14:textId="77777777">
                    <w:tc>
                      <w:tcPr>
                        <w:tcW w:w="4500" w:type="dxa"/>
                        <w:hideMark/>
                      </w:tcPr>
                      <w:tbl>
                        <w:tblPr>
                          <w:tblW w:w="4500" w:type="dxa"/>
                          <w:tblCellMar>
                            <w:left w:w="0" w:type="dxa"/>
                            <w:right w:w="0" w:type="dxa"/>
                          </w:tblCellMar>
                          <w:tblLook w:val="04A0" w:firstRow="1" w:lastRow="0" w:firstColumn="1" w:lastColumn="0" w:noHBand="0" w:noVBand="1"/>
                        </w:tblPr>
                        <w:tblGrid>
                          <w:gridCol w:w="4500"/>
                        </w:tblGrid>
                        <w:tr w:rsidR="00920DC2" w:rsidRPr="00920DC2" w14:paraId="093CA5EF" w14:textId="77777777">
                          <w:tc>
                            <w:tcPr>
                              <w:tcW w:w="0" w:type="auto"/>
                              <w:tcMar>
                                <w:top w:w="0" w:type="dxa"/>
                                <w:left w:w="225" w:type="dxa"/>
                                <w:bottom w:w="0" w:type="dxa"/>
                                <w:right w:w="225" w:type="dxa"/>
                              </w:tcMar>
                              <w:hideMark/>
                            </w:tcPr>
                            <w:tbl>
                              <w:tblPr>
                                <w:tblW w:w="4050" w:type="dxa"/>
                                <w:tblCellMar>
                                  <w:left w:w="0" w:type="dxa"/>
                                  <w:right w:w="0" w:type="dxa"/>
                                </w:tblCellMar>
                                <w:tblLook w:val="04A0" w:firstRow="1" w:lastRow="0" w:firstColumn="1" w:lastColumn="0" w:noHBand="0" w:noVBand="1"/>
                              </w:tblPr>
                              <w:tblGrid>
                                <w:gridCol w:w="4050"/>
                              </w:tblGrid>
                              <w:tr w:rsidR="00920DC2" w:rsidRPr="00920DC2" w14:paraId="1EE33EF2" w14:textId="77777777">
                                <w:tc>
                                  <w:tcPr>
                                    <w:tcW w:w="0" w:type="auto"/>
                                    <w:tcMar>
                                      <w:top w:w="225" w:type="dxa"/>
                                      <w:left w:w="0" w:type="dxa"/>
                                      <w:bottom w:w="225" w:type="dxa"/>
                                      <w:right w:w="0" w:type="dxa"/>
                                    </w:tcMar>
                                    <w:vAlign w:val="center"/>
                                    <w:hideMark/>
                                  </w:tcPr>
                                  <w:p w14:paraId="52FF380D" w14:textId="77777777" w:rsidR="00920DC2" w:rsidRPr="00920DC2" w:rsidRDefault="00920DC2" w:rsidP="00920DC2">
                                    <w:r w:rsidRPr="00920DC2">
                                      <w:rPr>
                                        <w:b/>
                                        <w:bCs/>
                                      </w:rPr>
                                      <w:t>Aanmeldformulier thuis koffer bridge 2026 -2027</w:t>
                                    </w:r>
                                  </w:p>
                                  <w:p w14:paraId="2416392B" w14:textId="77777777" w:rsidR="00920DC2" w:rsidRPr="00920DC2" w:rsidRDefault="00920DC2" w:rsidP="00920DC2">
                                    <w:r w:rsidRPr="00920DC2">
                                      <w:t> </w:t>
                                    </w:r>
                                  </w:p>
                                  <w:p w14:paraId="039BF66C" w14:textId="77777777" w:rsidR="00920DC2" w:rsidRPr="00920DC2" w:rsidRDefault="00920DC2" w:rsidP="00920DC2">
                                    <w:r w:rsidRPr="00920DC2">
                                      <w:rPr>
                                        <w:b/>
                                        <w:bCs/>
                                      </w:rPr>
                                      <w:t>Naam 1:</w:t>
                                    </w:r>
                                  </w:p>
                                  <w:p w14:paraId="114951DF" w14:textId="77777777" w:rsidR="00920DC2" w:rsidRPr="00920DC2" w:rsidRDefault="00920DC2" w:rsidP="00920DC2">
                                    <w:r w:rsidRPr="00920DC2">
                                      <w:t> </w:t>
                                    </w:r>
                                  </w:p>
                                  <w:p w14:paraId="44D69A2C" w14:textId="77777777" w:rsidR="00920DC2" w:rsidRPr="00920DC2" w:rsidRDefault="00920DC2" w:rsidP="00920DC2">
                                    <w:r w:rsidRPr="00920DC2">
                                      <w:t> </w:t>
                                    </w:r>
                                  </w:p>
                                  <w:p w14:paraId="77E572BB" w14:textId="77777777" w:rsidR="00920DC2" w:rsidRPr="00920DC2" w:rsidRDefault="00920DC2" w:rsidP="00920DC2">
                                    <w:r w:rsidRPr="00920DC2">
                                      <w:rPr>
                                        <w:b/>
                                        <w:bCs/>
                                      </w:rPr>
                                      <w:t>Naam 2:</w:t>
                                    </w:r>
                                  </w:p>
                                  <w:p w14:paraId="386F6D97" w14:textId="77777777" w:rsidR="00920DC2" w:rsidRPr="00920DC2" w:rsidRDefault="00920DC2" w:rsidP="00920DC2">
                                    <w:r w:rsidRPr="00920DC2">
                                      <w:t> </w:t>
                                    </w:r>
                                  </w:p>
                                  <w:p w14:paraId="25CC04DC" w14:textId="77777777" w:rsidR="00920DC2" w:rsidRPr="00920DC2" w:rsidRDefault="00920DC2" w:rsidP="00920DC2">
                                    <w:r w:rsidRPr="00920DC2">
                                      <w:t> </w:t>
                                    </w:r>
                                  </w:p>
                                </w:tc>
                              </w:tr>
                            </w:tbl>
                            <w:p w14:paraId="0EF28749" w14:textId="77777777" w:rsidR="00920DC2" w:rsidRPr="00920DC2" w:rsidRDefault="00920DC2" w:rsidP="00920DC2"/>
                          </w:tc>
                        </w:tr>
                      </w:tbl>
                      <w:p w14:paraId="76B66DF4" w14:textId="77777777" w:rsidR="00920DC2" w:rsidRPr="00920DC2" w:rsidRDefault="00920DC2" w:rsidP="00920DC2"/>
                    </w:tc>
                    <w:tc>
                      <w:tcPr>
                        <w:tcW w:w="4500" w:type="dxa"/>
                        <w:hideMark/>
                      </w:tcPr>
                      <w:tbl>
                        <w:tblPr>
                          <w:tblW w:w="4500" w:type="dxa"/>
                          <w:tblCellMar>
                            <w:left w:w="0" w:type="dxa"/>
                            <w:right w:w="0" w:type="dxa"/>
                          </w:tblCellMar>
                          <w:tblLook w:val="04A0" w:firstRow="1" w:lastRow="0" w:firstColumn="1" w:lastColumn="0" w:noHBand="0" w:noVBand="1"/>
                        </w:tblPr>
                        <w:tblGrid>
                          <w:gridCol w:w="4500"/>
                        </w:tblGrid>
                        <w:tr w:rsidR="00920DC2" w:rsidRPr="00920DC2" w14:paraId="32027DA1" w14:textId="77777777">
                          <w:tc>
                            <w:tcPr>
                              <w:tcW w:w="0" w:type="auto"/>
                              <w:tcMar>
                                <w:top w:w="0" w:type="dxa"/>
                                <w:left w:w="225" w:type="dxa"/>
                                <w:bottom w:w="0" w:type="dxa"/>
                                <w:right w:w="225" w:type="dxa"/>
                              </w:tcMar>
                              <w:hideMark/>
                            </w:tcPr>
                            <w:tbl>
                              <w:tblPr>
                                <w:tblW w:w="4050" w:type="dxa"/>
                                <w:tblCellMar>
                                  <w:left w:w="0" w:type="dxa"/>
                                  <w:right w:w="0" w:type="dxa"/>
                                </w:tblCellMar>
                                <w:tblLook w:val="04A0" w:firstRow="1" w:lastRow="0" w:firstColumn="1" w:lastColumn="0" w:noHBand="0" w:noVBand="1"/>
                              </w:tblPr>
                              <w:tblGrid>
                                <w:gridCol w:w="4050"/>
                              </w:tblGrid>
                              <w:tr w:rsidR="00920DC2" w:rsidRPr="00920DC2" w14:paraId="73099B66" w14:textId="77777777">
                                <w:tc>
                                  <w:tcPr>
                                    <w:tcW w:w="0" w:type="auto"/>
                                    <w:vAlign w:val="center"/>
                                    <w:hideMark/>
                                  </w:tcPr>
                                  <w:tbl>
                                    <w:tblPr>
                                      <w:tblW w:w="2985" w:type="dxa"/>
                                      <w:jc w:val="center"/>
                                      <w:tblCellMar>
                                        <w:left w:w="0" w:type="dxa"/>
                                        <w:right w:w="0" w:type="dxa"/>
                                      </w:tblCellMar>
                                      <w:tblLook w:val="04A0" w:firstRow="1" w:lastRow="0" w:firstColumn="1" w:lastColumn="0" w:noHBand="0" w:noVBand="1"/>
                                    </w:tblPr>
                                    <w:tblGrid>
                                      <w:gridCol w:w="2985"/>
                                    </w:tblGrid>
                                    <w:tr w:rsidR="00920DC2" w:rsidRPr="00920DC2" w14:paraId="0E2EF60D" w14:textId="77777777">
                                      <w:trPr>
                                        <w:jc w:val="center"/>
                                      </w:trPr>
                                      <w:tc>
                                        <w:tcPr>
                                          <w:tcW w:w="0" w:type="auto"/>
                                          <w:tcMar>
                                            <w:top w:w="225" w:type="dxa"/>
                                            <w:left w:w="0" w:type="dxa"/>
                                            <w:bottom w:w="225" w:type="dxa"/>
                                            <w:right w:w="0" w:type="dxa"/>
                                          </w:tcMar>
                                          <w:vAlign w:val="center"/>
                                          <w:hideMark/>
                                        </w:tcPr>
                                        <w:p w14:paraId="4FA52951" w14:textId="2F9E4B23" w:rsidR="00920DC2" w:rsidRPr="00920DC2" w:rsidRDefault="00920DC2" w:rsidP="00920DC2">
                                          <w:r w:rsidRPr="00920DC2">
                                            <w:drawing>
                                              <wp:inline distT="0" distB="0" distL="0" distR="0" wp14:anchorId="73B423D3" wp14:editId="79F4639C">
                                                <wp:extent cx="1885950" cy="1562100"/>
                                                <wp:effectExtent l="0" t="0" r="0" b="0"/>
                                                <wp:docPr id="53764568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_x0000_i10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1562100"/>
                                                        </a:xfrm>
                                                        <a:prstGeom prst="rect">
                                                          <a:avLst/>
                                                        </a:prstGeom>
                                                        <a:noFill/>
                                                        <a:ln>
                                                          <a:noFill/>
                                                        </a:ln>
                                                      </pic:spPr>
                                                    </pic:pic>
                                                  </a:graphicData>
                                                </a:graphic>
                                              </wp:inline>
                                            </w:drawing>
                                          </w:r>
                                        </w:p>
                                      </w:tc>
                                    </w:tr>
                                  </w:tbl>
                                  <w:p w14:paraId="3AA1FA3C" w14:textId="77777777" w:rsidR="00920DC2" w:rsidRPr="00920DC2" w:rsidRDefault="00920DC2" w:rsidP="00920DC2"/>
                                </w:tc>
                              </w:tr>
                            </w:tbl>
                            <w:p w14:paraId="529B7C75" w14:textId="77777777" w:rsidR="00920DC2" w:rsidRPr="00920DC2" w:rsidRDefault="00920DC2" w:rsidP="00920DC2"/>
                          </w:tc>
                        </w:tr>
                      </w:tbl>
                      <w:p w14:paraId="249A5D43" w14:textId="77777777" w:rsidR="00920DC2" w:rsidRPr="00920DC2" w:rsidRDefault="00920DC2" w:rsidP="00920DC2"/>
                    </w:tc>
                  </w:tr>
                </w:tbl>
                <w:p w14:paraId="69C60CAE" w14:textId="77777777" w:rsidR="00920DC2" w:rsidRPr="00920DC2" w:rsidRDefault="00920DC2" w:rsidP="00920DC2"/>
              </w:tc>
            </w:tr>
          </w:tbl>
          <w:p w14:paraId="7BF20D62" w14:textId="77777777" w:rsidR="00920DC2" w:rsidRPr="00920DC2" w:rsidRDefault="00920DC2" w:rsidP="00920DC2"/>
        </w:tc>
      </w:tr>
    </w:tbl>
    <w:p w14:paraId="41FEEED7" w14:textId="77777777" w:rsidR="00F11191" w:rsidRPr="00920DC2" w:rsidRDefault="00F11191" w:rsidP="00920DC2"/>
    <w:sectPr w:rsidR="00F11191" w:rsidRPr="00920D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C2"/>
    <w:rsid w:val="00582C31"/>
    <w:rsid w:val="005F42CA"/>
    <w:rsid w:val="00920DC2"/>
    <w:rsid w:val="00A41A85"/>
    <w:rsid w:val="00F111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94931"/>
  <w15:chartTrackingRefBased/>
  <w15:docId w15:val="{DDA161E9-AF8C-47B4-8D55-77371435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0D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0D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0D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0D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0D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0D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0D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0D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0D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0D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0D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0D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0D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0D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0D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0D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0D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0DC2"/>
    <w:rPr>
      <w:rFonts w:eastAsiaTheme="majorEastAsia" w:cstheme="majorBidi"/>
      <w:color w:val="272727" w:themeColor="text1" w:themeTint="D8"/>
    </w:rPr>
  </w:style>
  <w:style w:type="paragraph" w:styleId="Titel">
    <w:name w:val="Title"/>
    <w:basedOn w:val="Standaard"/>
    <w:next w:val="Standaard"/>
    <w:link w:val="TitelChar"/>
    <w:uiPriority w:val="10"/>
    <w:qFormat/>
    <w:rsid w:val="00920D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0D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0D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0D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0D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0DC2"/>
    <w:rPr>
      <w:i/>
      <w:iCs/>
      <w:color w:val="404040" w:themeColor="text1" w:themeTint="BF"/>
    </w:rPr>
  </w:style>
  <w:style w:type="paragraph" w:styleId="Lijstalinea">
    <w:name w:val="List Paragraph"/>
    <w:basedOn w:val="Standaard"/>
    <w:uiPriority w:val="34"/>
    <w:qFormat/>
    <w:rsid w:val="00920DC2"/>
    <w:pPr>
      <w:ind w:left="720"/>
      <w:contextualSpacing/>
    </w:pPr>
  </w:style>
  <w:style w:type="character" w:styleId="Intensievebenadrukking">
    <w:name w:val="Intense Emphasis"/>
    <w:basedOn w:val="Standaardalinea-lettertype"/>
    <w:uiPriority w:val="21"/>
    <w:qFormat/>
    <w:rsid w:val="00920DC2"/>
    <w:rPr>
      <w:i/>
      <w:iCs/>
      <w:color w:val="0F4761" w:themeColor="accent1" w:themeShade="BF"/>
    </w:rPr>
  </w:style>
  <w:style w:type="paragraph" w:styleId="Duidelijkcitaat">
    <w:name w:val="Intense Quote"/>
    <w:basedOn w:val="Standaard"/>
    <w:next w:val="Standaard"/>
    <w:link w:val="DuidelijkcitaatChar"/>
    <w:uiPriority w:val="30"/>
    <w:qFormat/>
    <w:rsid w:val="00920D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0DC2"/>
    <w:rPr>
      <w:i/>
      <w:iCs/>
      <w:color w:val="0F4761" w:themeColor="accent1" w:themeShade="BF"/>
    </w:rPr>
  </w:style>
  <w:style w:type="character" w:styleId="Intensieveverwijzing">
    <w:name w:val="Intense Reference"/>
    <w:basedOn w:val="Standaardalinea-lettertype"/>
    <w:uiPriority w:val="32"/>
    <w:qFormat/>
    <w:rsid w:val="00920DC2"/>
    <w:rPr>
      <w:b/>
      <w:bCs/>
      <w:smallCaps/>
      <w:color w:val="0F4761" w:themeColor="accent1" w:themeShade="BF"/>
      <w:spacing w:val="5"/>
    </w:rPr>
  </w:style>
  <w:style w:type="character" w:styleId="Hyperlink">
    <w:name w:val="Hyperlink"/>
    <w:basedOn w:val="Standaardalinea-lettertype"/>
    <w:uiPriority w:val="99"/>
    <w:unhideWhenUsed/>
    <w:rsid w:val="00920DC2"/>
    <w:rPr>
      <w:color w:val="467886" w:themeColor="hyperlink"/>
      <w:u w:val="single"/>
    </w:rPr>
  </w:style>
  <w:style w:type="character" w:styleId="Onopgelostemelding">
    <w:name w:val="Unresolved Mention"/>
    <w:basedOn w:val="Standaardalinea-lettertype"/>
    <w:uiPriority w:val="99"/>
    <w:semiHidden/>
    <w:unhideWhenUsed/>
    <w:rsid w:val="00920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mailto:gjm.leenders.gl@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i.bloem@ziggo.nl"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307</Words>
  <Characters>1694</Characters>
  <Application>Microsoft Office Word</Application>
  <DocSecurity>0</DocSecurity>
  <Lines>14</Lines>
  <Paragraphs>3</Paragraphs>
  <ScaleCrop>false</ScaleCrop>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Lamers</dc:creator>
  <cp:keywords/>
  <dc:description/>
  <cp:lastModifiedBy>A Lamers</cp:lastModifiedBy>
  <cp:revision>1</cp:revision>
  <dcterms:created xsi:type="dcterms:W3CDTF">2026-08-28T08:31:00Z</dcterms:created>
  <dcterms:modified xsi:type="dcterms:W3CDTF">2026-08-28T08:34:00Z</dcterms:modified>
</cp:coreProperties>
</file>